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1CD5">
      <w:pPr>
        <w:pStyle w:val="ConsPlusNormal"/>
        <w:spacing w:before="200"/>
      </w:pPr>
      <w:bookmarkStart w:id="0" w:name="_GoBack"/>
      <w:bookmarkEnd w:id="0"/>
    </w:p>
    <w:p w:rsidR="00000000" w:rsidRDefault="00A81CD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A81CD5">
      <w:pPr>
        <w:pStyle w:val="ConsPlusNormal"/>
        <w:spacing w:before="200"/>
        <w:jc w:val="both"/>
      </w:pPr>
      <w:r>
        <w:t>Республики Беларусь 13 декабря 2017 г. N 8/32617</w:t>
      </w:r>
    </w:p>
    <w:p w:rsidR="00000000" w:rsidRDefault="00A81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1CD5">
      <w:pPr>
        <w:pStyle w:val="ConsPlusNormal"/>
      </w:pPr>
    </w:p>
    <w:p w:rsidR="00000000" w:rsidRDefault="00A81CD5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A81CD5">
      <w:pPr>
        <w:pStyle w:val="ConsPlusTitle"/>
        <w:jc w:val="center"/>
      </w:pPr>
      <w:r>
        <w:t>27 ноября 2017 г. N 146</w:t>
      </w:r>
    </w:p>
    <w:p w:rsidR="00000000" w:rsidRDefault="00A81CD5">
      <w:pPr>
        <w:pStyle w:val="ConsPlusTitle"/>
        <w:jc w:val="center"/>
      </w:pPr>
    </w:p>
    <w:p w:rsidR="00000000" w:rsidRDefault="00A81CD5">
      <w:pPr>
        <w:pStyle w:val="ConsPlusTitle"/>
        <w:jc w:val="center"/>
      </w:pPr>
      <w:r>
        <w:t>ОБ УТВЕРЖДЕНИИ ПОЛОЖЕНИЯ О СОВЕТЕ УЧРЕЖДЕНИЯ ОБРАЗОВАНИЯ ПО ПРОФИЛАКТИКЕ БЕЗНАДЗОРНОСТИ И ПРАВОНАРУШЕНИЙ НЕСОВЕРШЕННОЛЕТНИХ</w:t>
      </w:r>
    </w:p>
    <w:p w:rsidR="00000000" w:rsidRDefault="00A81CD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81C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Минобразования от 03.11.2021 N 238)</w:t>
            </w:r>
          </w:p>
        </w:tc>
      </w:tr>
    </w:tbl>
    <w:p w:rsidR="00000000" w:rsidRDefault="00A81CD5">
      <w:pPr>
        <w:pStyle w:val="ConsPlusNormal"/>
      </w:pPr>
    </w:p>
    <w:p w:rsidR="00000000" w:rsidRDefault="00A81CD5">
      <w:pPr>
        <w:pStyle w:val="ConsPlusNormal"/>
        <w:ind w:firstLine="540"/>
        <w:jc w:val="both"/>
      </w:pPr>
      <w:r>
        <w:t>На основании абзаца шестого части второй статьи 13 Закона Республики Бе</w:t>
      </w:r>
      <w:r>
        <w:t>ларусь от 31 мая 2003 г. N 200-З "Об основах системы профилактики безнадзорности и правонарушений несовершеннолетних", подпункта 4.6 пункта 4 Положения о Министерстве образования Республики Беларусь, утвержденного постановлением Совета Министров Республики</w:t>
      </w:r>
      <w:r>
        <w:t xml:space="preserve"> Беларусь от 4 августа 2011 г. N 1049, Министерство образования Республики Беларусь ПОСТАНОВЛЯЕТ:</w:t>
      </w:r>
    </w:p>
    <w:p w:rsidR="00000000" w:rsidRDefault="00A81CD5">
      <w:pPr>
        <w:pStyle w:val="ConsPlusNormal"/>
        <w:jc w:val="both"/>
      </w:pPr>
      <w:r>
        <w:t>(в ред. постановления Минобразования от 03.11.2021 N 238)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1. Утвердить Положение о совете учреждения образования по профилактике безнадзорности и правонарушений несовершеннолетних (прилагается).</w:t>
      </w:r>
    </w:p>
    <w:p w:rsidR="00000000" w:rsidRDefault="00A81CD5">
      <w:pPr>
        <w:pStyle w:val="ConsPlusNormal"/>
        <w:jc w:val="both"/>
      </w:pPr>
      <w:r>
        <w:t>(в ред. постановления Минобразования от 03.11.2021 N 238)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постановление Министерства обра</w:t>
      </w:r>
      <w:r>
        <w:t>зования Республики Беларусь от 16 февраля 2009 г. N 6 "Об утверждении Положения о совете учреждения образования по профилактике безнадзорности и правонарушений несовершеннолетних" (Национальный реестр правовых актов Республики Беларусь, 2009 г., N 81, 8/20</w:t>
      </w:r>
      <w:r>
        <w:t>588);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постановление Министерства образования Республики Беларусь от 20 ноября 2012 г. N 130 "О внесении изменений в постановление Министерства образования Республики Беларусь от 16 февраля 2009 г. N 6" (Национальный правовой Интернет-портал Республики Бела</w:t>
      </w:r>
      <w:r>
        <w:t>русь, 10.01.2013, 8/26728).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A81CD5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81CD5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5103" w:type="dxa"/>
          </w:tcPr>
          <w:p w:rsidR="00000000" w:rsidRDefault="00A81CD5">
            <w:pPr>
              <w:pStyle w:val="ConsPlusNormal"/>
              <w:jc w:val="right"/>
            </w:pPr>
            <w:r>
              <w:t>В.А.Богуш</w:t>
            </w:r>
          </w:p>
        </w:tc>
      </w:tr>
    </w:tbl>
    <w:p w:rsidR="00000000" w:rsidRDefault="00A81CD5">
      <w:pPr>
        <w:pStyle w:val="ConsPlusNormal"/>
      </w:pPr>
    </w:p>
    <w:p w:rsidR="00000000" w:rsidRDefault="00A81CD5">
      <w:pPr>
        <w:pStyle w:val="ConsPlusNonformat"/>
        <w:jc w:val="both"/>
      </w:pPr>
      <w:r>
        <w:t>СОГЛАСОВАНО                          СОГЛАСОВАНО</w:t>
      </w:r>
    </w:p>
    <w:p w:rsidR="00000000" w:rsidRDefault="00A81CD5">
      <w:pPr>
        <w:pStyle w:val="ConsPlusNonformat"/>
        <w:jc w:val="both"/>
      </w:pPr>
      <w:r>
        <w:t>Министр по чрезвычайным              Министр внутренних д</w:t>
      </w:r>
      <w:r>
        <w:t>ел</w:t>
      </w:r>
    </w:p>
    <w:p w:rsidR="00000000" w:rsidRDefault="00A81CD5">
      <w:pPr>
        <w:pStyle w:val="ConsPlusNonformat"/>
        <w:jc w:val="both"/>
      </w:pPr>
      <w:r>
        <w:t>ситуациям Республики Беларусь        Республики Беларусь</w:t>
      </w:r>
    </w:p>
    <w:p w:rsidR="00000000" w:rsidRDefault="00A81CD5">
      <w:pPr>
        <w:pStyle w:val="ConsPlusNonformat"/>
        <w:jc w:val="both"/>
      </w:pPr>
      <w:r>
        <w:t xml:space="preserve">          В.А.Ващенко                          И.А.Шуневич</w:t>
      </w:r>
    </w:p>
    <w:p w:rsidR="00000000" w:rsidRDefault="00A81CD5">
      <w:pPr>
        <w:pStyle w:val="ConsPlusNonformat"/>
        <w:jc w:val="both"/>
      </w:pPr>
      <w:r>
        <w:t>27.10.2017                           25.10.2017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>СОГЛАСОВАНО                          СОГЛАСОВАНО</w:t>
      </w:r>
    </w:p>
    <w:p w:rsidR="00000000" w:rsidRDefault="00A81CD5">
      <w:pPr>
        <w:pStyle w:val="ConsPlusNonformat"/>
        <w:jc w:val="both"/>
      </w:pPr>
      <w:r>
        <w:t>Председатель Государственного        Ми</w:t>
      </w:r>
      <w:r>
        <w:t>нистр здравоохранения</w:t>
      </w:r>
    </w:p>
    <w:p w:rsidR="00000000" w:rsidRDefault="00A81CD5">
      <w:pPr>
        <w:pStyle w:val="ConsPlusNonformat"/>
        <w:jc w:val="both"/>
      </w:pPr>
      <w:r>
        <w:t>пограничного комитета                Республики Беларусь</w:t>
      </w:r>
    </w:p>
    <w:p w:rsidR="00000000" w:rsidRDefault="00A81CD5">
      <w:pPr>
        <w:pStyle w:val="ConsPlusNonformat"/>
        <w:jc w:val="both"/>
      </w:pPr>
      <w:r>
        <w:t>Республики Беларусь                            В.А.Малашко</w:t>
      </w:r>
    </w:p>
    <w:p w:rsidR="00000000" w:rsidRDefault="00A81CD5">
      <w:pPr>
        <w:pStyle w:val="ConsPlusNonformat"/>
        <w:jc w:val="both"/>
      </w:pPr>
      <w:r>
        <w:t xml:space="preserve">          А.П.Лаппо                  27.10.2017</w:t>
      </w:r>
    </w:p>
    <w:p w:rsidR="00000000" w:rsidRDefault="00A81CD5">
      <w:pPr>
        <w:pStyle w:val="ConsPlusNonformat"/>
        <w:jc w:val="both"/>
      </w:pPr>
      <w:r>
        <w:t>26.10.2017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>СОГЛАСОВАНО                          СОГЛАСОВАНО</w:t>
      </w:r>
    </w:p>
    <w:p w:rsidR="00000000" w:rsidRDefault="00A81CD5">
      <w:pPr>
        <w:pStyle w:val="ConsPlusNonformat"/>
        <w:jc w:val="both"/>
      </w:pPr>
      <w:r>
        <w:t>Первый заместитель                   Министр культуры</w:t>
      </w:r>
    </w:p>
    <w:p w:rsidR="00000000" w:rsidRDefault="00A81CD5">
      <w:pPr>
        <w:pStyle w:val="ConsPlusNonformat"/>
        <w:jc w:val="both"/>
      </w:pPr>
      <w:r>
        <w:t>Министра спорта и туризма            Республики Беларусь</w:t>
      </w:r>
    </w:p>
    <w:p w:rsidR="00000000" w:rsidRDefault="00A81CD5">
      <w:pPr>
        <w:pStyle w:val="ConsPlusNonformat"/>
        <w:jc w:val="both"/>
      </w:pPr>
      <w:r>
        <w:t>Республики Беларусь                            Ю.П.Бондарь</w:t>
      </w:r>
    </w:p>
    <w:p w:rsidR="00000000" w:rsidRDefault="00A81CD5">
      <w:pPr>
        <w:pStyle w:val="ConsPlusNonformat"/>
        <w:jc w:val="both"/>
      </w:pPr>
      <w:r>
        <w:t xml:space="preserve">          В.В.Дурнов                 26.10.2017</w:t>
      </w:r>
    </w:p>
    <w:p w:rsidR="00000000" w:rsidRDefault="00A81CD5">
      <w:pPr>
        <w:pStyle w:val="ConsPlusNonformat"/>
        <w:jc w:val="both"/>
      </w:pPr>
      <w:r>
        <w:t>25.10.2017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 xml:space="preserve">СОГЛАСОВАНО               </w:t>
      </w:r>
      <w:r>
        <w:t xml:space="preserve">           СОГЛАСОВАНО</w:t>
      </w:r>
    </w:p>
    <w:p w:rsidR="00000000" w:rsidRDefault="00A81CD5">
      <w:pPr>
        <w:pStyle w:val="ConsPlusNonformat"/>
        <w:jc w:val="both"/>
      </w:pPr>
      <w:r>
        <w:t>Министр сельского хозяйства          Министр связи и информатизации</w:t>
      </w:r>
    </w:p>
    <w:p w:rsidR="00000000" w:rsidRDefault="00A81CD5">
      <w:pPr>
        <w:pStyle w:val="ConsPlusNonformat"/>
        <w:jc w:val="both"/>
      </w:pPr>
      <w:r>
        <w:t>и продовольствия                     Республики Беларусь</w:t>
      </w:r>
    </w:p>
    <w:p w:rsidR="00000000" w:rsidRDefault="00A81CD5">
      <w:pPr>
        <w:pStyle w:val="ConsPlusNonformat"/>
        <w:jc w:val="both"/>
      </w:pPr>
      <w:r>
        <w:t>Республики Беларусь                            С.П.Попков</w:t>
      </w:r>
    </w:p>
    <w:p w:rsidR="00000000" w:rsidRDefault="00A81CD5">
      <w:pPr>
        <w:pStyle w:val="ConsPlusNonformat"/>
        <w:jc w:val="both"/>
      </w:pPr>
      <w:r>
        <w:t xml:space="preserve">          Л.К.Заяц                   26.10.2017</w:t>
      </w:r>
    </w:p>
    <w:p w:rsidR="00000000" w:rsidRDefault="00A81CD5">
      <w:pPr>
        <w:pStyle w:val="ConsPlusNonformat"/>
        <w:jc w:val="both"/>
      </w:pPr>
      <w:r>
        <w:t>24</w:t>
      </w:r>
      <w:r>
        <w:t>.10.2017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>СОГЛАСОВАНО                          СОГЛАСОВАНО</w:t>
      </w:r>
    </w:p>
    <w:p w:rsidR="00000000" w:rsidRDefault="00A81CD5">
      <w:pPr>
        <w:pStyle w:val="ConsPlusNonformat"/>
        <w:jc w:val="both"/>
      </w:pPr>
      <w:r>
        <w:t>Председатель                         Председатель</w:t>
      </w:r>
    </w:p>
    <w:p w:rsidR="00000000" w:rsidRDefault="00A81CD5">
      <w:pPr>
        <w:pStyle w:val="ConsPlusNonformat"/>
        <w:jc w:val="both"/>
      </w:pPr>
      <w:r>
        <w:t>Брестского областного                Витебского областного</w:t>
      </w:r>
    </w:p>
    <w:p w:rsidR="00000000" w:rsidRDefault="00A81CD5">
      <w:pPr>
        <w:pStyle w:val="ConsPlusNonformat"/>
        <w:jc w:val="both"/>
      </w:pPr>
      <w:r>
        <w:t>исполнительного комитета             исполнительного комитета</w:t>
      </w:r>
    </w:p>
    <w:p w:rsidR="00000000" w:rsidRDefault="00A81CD5">
      <w:pPr>
        <w:pStyle w:val="ConsPlusNonformat"/>
        <w:jc w:val="both"/>
      </w:pPr>
      <w:r>
        <w:t xml:space="preserve">          А.В.Лис         </w:t>
      </w:r>
      <w:r>
        <w:t xml:space="preserve">                     Н.Н.Шерстнев</w:t>
      </w:r>
    </w:p>
    <w:p w:rsidR="00000000" w:rsidRDefault="00A81CD5">
      <w:pPr>
        <w:pStyle w:val="ConsPlusNonformat"/>
        <w:jc w:val="both"/>
      </w:pPr>
      <w:r>
        <w:t>25.10.2017                           25.10.2017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>СОГЛАСОВАНО                          СОГЛАСОВАНО</w:t>
      </w:r>
    </w:p>
    <w:p w:rsidR="00000000" w:rsidRDefault="00A81CD5">
      <w:pPr>
        <w:pStyle w:val="ConsPlusNonformat"/>
        <w:jc w:val="both"/>
      </w:pPr>
      <w:r>
        <w:t>Председатель                         Председатель</w:t>
      </w:r>
    </w:p>
    <w:p w:rsidR="00000000" w:rsidRDefault="00A81CD5">
      <w:pPr>
        <w:pStyle w:val="ConsPlusNonformat"/>
        <w:jc w:val="both"/>
      </w:pPr>
      <w:r>
        <w:t>Гомельского областного               Гродненского областного</w:t>
      </w:r>
    </w:p>
    <w:p w:rsidR="00000000" w:rsidRDefault="00A81CD5">
      <w:pPr>
        <w:pStyle w:val="ConsPlusNonformat"/>
        <w:jc w:val="both"/>
      </w:pPr>
      <w:r>
        <w:t>исполнительно</w:t>
      </w:r>
      <w:r>
        <w:t>го комитета             исполнительного комитета</w:t>
      </w:r>
    </w:p>
    <w:p w:rsidR="00000000" w:rsidRDefault="00A81CD5">
      <w:pPr>
        <w:pStyle w:val="ConsPlusNonformat"/>
        <w:jc w:val="both"/>
      </w:pPr>
      <w:r>
        <w:t xml:space="preserve">          В.А.Дворник                          В.В.Кравцов</w:t>
      </w:r>
    </w:p>
    <w:p w:rsidR="00000000" w:rsidRDefault="00A81CD5">
      <w:pPr>
        <w:pStyle w:val="ConsPlusNonformat"/>
        <w:jc w:val="both"/>
      </w:pPr>
      <w:r>
        <w:t>26.10.2017                           20.10.2017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>СОГЛАСОВАНО                          СОГЛАСОВАНО</w:t>
      </w:r>
    </w:p>
    <w:p w:rsidR="00000000" w:rsidRDefault="00A81CD5">
      <w:pPr>
        <w:pStyle w:val="ConsPlusNonformat"/>
        <w:jc w:val="both"/>
      </w:pPr>
      <w:r>
        <w:t>Первый заместитель председателя      Председатель</w:t>
      </w:r>
    </w:p>
    <w:p w:rsidR="00000000" w:rsidRDefault="00A81CD5">
      <w:pPr>
        <w:pStyle w:val="ConsPlusNonformat"/>
        <w:jc w:val="both"/>
      </w:pPr>
      <w:r>
        <w:t>Могилевского областного              Минского областного</w:t>
      </w:r>
    </w:p>
    <w:p w:rsidR="00000000" w:rsidRDefault="00A81CD5">
      <w:pPr>
        <w:pStyle w:val="ConsPlusNonformat"/>
        <w:jc w:val="both"/>
      </w:pPr>
      <w:r>
        <w:t>исполнительного комитета             исполнительного комитета</w:t>
      </w:r>
    </w:p>
    <w:p w:rsidR="00000000" w:rsidRDefault="00A81CD5">
      <w:pPr>
        <w:pStyle w:val="ConsPlusNonformat"/>
        <w:jc w:val="both"/>
      </w:pPr>
      <w:r>
        <w:t xml:space="preserve">          О.И.Чикида                           А.М.Исаченко</w:t>
      </w:r>
    </w:p>
    <w:p w:rsidR="00000000" w:rsidRDefault="00A81CD5">
      <w:pPr>
        <w:pStyle w:val="ConsPlusNonformat"/>
        <w:jc w:val="both"/>
      </w:pPr>
      <w:r>
        <w:t>26.10.2017                           30.10.2017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>СОГЛАСОВАНО</w:t>
      </w:r>
    </w:p>
    <w:p w:rsidR="00000000" w:rsidRDefault="00A81CD5">
      <w:pPr>
        <w:pStyle w:val="ConsPlusNonformat"/>
        <w:jc w:val="both"/>
      </w:pPr>
      <w:r>
        <w:t>Председатель</w:t>
      </w:r>
    </w:p>
    <w:p w:rsidR="00000000" w:rsidRDefault="00A81CD5">
      <w:pPr>
        <w:pStyle w:val="ConsPlusNonformat"/>
        <w:jc w:val="both"/>
      </w:pPr>
      <w:r>
        <w:t>Мин</w:t>
      </w:r>
      <w:r>
        <w:t>ского городского</w:t>
      </w:r>
    </w:p>
    <w:p w:rsidR="00000000" w:rsidRDefault="00A81CD5">
      <w:pPr>
        <w:pStyle w:val="ConsPlusNonformat"/>
        <w:jc w:val="both"/>
      </w:pPr>
      <w:r>
        <w:t>исполнительного комитета</w:t>
      </w:r>
    </w:p>
    <w:p w:rsidR="00000000" w:rsidRDefault="00A81CD5">
      <w:pPr>
        <w:pStyle w:val="ConsPlusNonformat"/>
        <w:jc w:val="both"/>
      </w:pPr>
      <w:r>
        <w:t xml:space="preserve">          А.В.Шорец</w:t>
      </w:r>
    </w:p>
    <w:p w:rsidR="00000000" w:rsidRDefault="00A81CD5">
      <w:pPr>
        <w:pStyle w:val="ConsPlusNonformat"/>
        <w:jc w:val="both"/>
      </w:pPr>
      <w:r>
        <w:t>13.11.2017</w:t>
      </w:r>
    </w:p>
    <w:p w:rsidR="00000000" w:rsidRDefault="00A81CD5">
      <w:pPr>
        <w:pStyle w:val="ConsPlusNormal"/>
      </w:pPr>
    </w:p>
    <w:p w:rsidR="00000000" w:rsidRDefault="00A81CD5">
      <w:pPr>
        <w:pStyle w:val="ConsPlusNormal"/>
      </w:pPr>
    </w:p>
    <w:p w:rsidR="00000000" w:rsidRDefault="00A81CD5">
      <w:pPr>
        <w:pStyle w:val="ConsPlusNormal"/>
      </w:pPr>
    </w:p>
    <w:p w:rsidR="00000000" w:rsidRDefault="00A81CD5">
      <w:pPr>
        <w:pStyle w:val="ConsPlusNormal"/>
      </w:pPr>
    </w:p>
    <w:p w:rsidR="00000000" w:rsidRDefault="00A81CD5">
      <w:pPr>
        <w:pStyle w:val="ConsPlusNormal"/>
      </w:pPr>
    </w:p>
    <w:p w:rsidR="00000000" w:rsidRDefault="00A81CD5">
      <w:pPr>
        <w:pStyle w:val="ConsPlusNonformat"/>
        <w:jc w:val="both"/>
      </w:pPr>
      <w:r>
        <w:t xml:space="preserve">                                                   УТВЕРЖДЕНО</w:t>
      </w:r>
    </w:p>
    <w:p w:rsidR="00000000" w:rsidRDefault="00A81CD5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000000" w:rsidRDefault="00A81CD5">
      <w:pPr>
        <w:pStyle w:val="ConsPlusNonformat"/>
        <w:jc w:val="both"/>
      </w:pPr>
      <w:r>
        <w:t xml:space="preserve">                                                   </w:t>
      </w:r>
      <w:r>
        <w:t>Министерства образования</w:t>
      </w:r>
    </w:p>
    <w:p w:rsidR="00000000" w:rsidRDefault="00A81CD5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000000" w:rsidRDefault="00A81CD5">
      <w:pPr>
        <w:pStyle w:val="ConsPlusNonformat"/>
        <w:jc w:val="both"/>
      </w:pPr>
      <w:r>
        <w:t xml:space="preserve">                                                   27.11.2017 N 146</w:t>
      </w:r>
    </w:p>
    <w:p w:rsidR="00000000" w:rsidRDefault="00A81CD5">
      <w:pPr>
        <w:pStyle w:val="ConsPlusNormal"/>
      </w:pPr>
    </w:p>
    <w:p w:rsidR="00000000" w:rsidRDefault="00A81CD5">
      <w:pPr>
        <w:pStyle w:val="ConsPlusTitle"/>
        <w:jc w:val="center"/>
      </w:pPr>
      <w:bookmarkStart w:id="1" w:name="Par90"/>
      <w:bookmarkEnd w:id="1"/>
      <w:r>
        <w:t>ПОЛОЖЕНИЕ</w:t>
      </w:r>
    </w:p>
    <w:p w:rsidR="00000000" w:rsidRDefault="00A81CD5">
      <w:pPr>
        <w:pStyle w:val="ConsPlusTitle"/>
        <w:jc w:val="center"/>
      </w:pPr>
      <w:r>
        <w:t>О СОВЕТЕ УЧРЕЖДЕНИЯ ОБРАЗОВАНИЯ ПО ПРОФИЛАКТИКЕ БЕЗНАДЗОРНОСТИ И ПРАВОН</w:t>
      </w:r>
      <w:r>
        <w:t>АРУШЕНИЙ НЕСОВЕРШЕННОЛЕТНИХ</w:t>
      </w:r>
    </w:p>
    <w:p w:rsidR="00000000" w:rsidRDefault="00A81CD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81C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Минобразования от 03.11.2021 N 238)</w:t>
            </w:r>
          </w:p>
        </w:tc>
      </w:tr>
    </w:tbl>
    <w:p w:rsidR="00000000" w:rsidRDefault="00A81CD5">
      <w:pPr>
        <w:pStyle w:val="ConsPlusNormal"/>
      </w:pPr>
    </w:p>
    <w:p w:rsidR="00000000" w:rsidRDefault="00A81CD5">
      <w:pPr>
        <w:pStyle w:val="ConsPlusNormal"/>
        <w:ind w:firstLine="540"/>
        <w:jc w:val="both"/>
      </w:pPr>
      <w:r>
        <w:t>1. Настоящее Положение определяет порядок деятельности совета учреждения образования по профилактике безнадзорности и правонарушений несовершеннолетних (далее, если иное не установлено, - совет профилактики), его задачи и функции.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Совет профилактики осущес</w:t>
      </w:r>
      <w:r>
        <w:t>твляет свою деятельность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000000" w:rsidRDefault="00A81CD5">
      <w:pPr>
        <w:pStyle w:val="ConsPlusNormal"/>
        <w:jc w:val="both"/>
      </w:pPr>
      <w:r>
        <w:t>(в ред. постановления Минобразования от 03.11.2021 N 238)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lastRenderedPageBreak/>
        <w:t>2. Основными задачами сове</w:t>
      </w:r>
      <w:r>
        <w:t>та профилактики являются: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осуществление контроля за организацией воспитательной и профилактической работы в учреждении образования;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предупреждение безнадзорности, беспризорности, правонарушений несовершеннолетних, выявление и устранение их причин и условий</w:t>
      </w:r>
      <w:r>
        <w:t>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обеспечение комплексного коллегиального подхода по защите прав и законных интересов несовершеннолетних;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создание условий для социально-педагогической поддержки обучающихся, находящихся в социально опасном положении;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разрешение конфликтных ситуаций в колл</w:t>
      </w:r>
      <w:r>
        <w:t>ективе несовершеннолетних и их предупреждение.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3. Совет профилактики осуществляет следующие функции: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рассматривает акт обследования условий жизни и воспитания ребенка (детей) и информацию по результатам социального расследования и принимает одно из следующ</w:t>
      </w:r>
      <w:r>
        <w:t>их решений: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обратиться в координационный совет, создаваемый в соответствии с частью второй пункта 28 Декрета Президента Республики Беларусь от 24 ноября 2006 г. N 18 "О дополнительных мерах по государственной защите детей в неблагополучных семьях" (далее -</w:t>
      </w:r>
      <w:r>
        <w:t xml:space="preserve"> координационный совет), по месту жительства семьи для принятия решения о признании ребенка (детей) находящимся в социально опасном положении;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рекомендовать родителям в течение трех рабочих дней обратиться за оказанием социальных услуг, иной помощи по устр</w:t>
      </w:r>
      <w:r>
        <w:t>анению трудной жизненной ситуации в соответствии с законодательством;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информировать структурное подразделение городского, районного исполнительного комитета, местной администрации района в городе, осуществляющее государственно-властные полномочия в сфере о</w:t>
      </w:r>
      <w:r>
        <w:t>бразования, об отсутствии критериев и показателей социально опасного положения ребенка (детей) в семье;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направляет в соответствии с принятым решением: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не позднее трех рабочих дней после проведения заседания совета профилактики в координационный совет - выписку из решения совета профилактики, акт обследования условий жизни и воспитания ребенка (детей), информацию по результатам социального расследования и</w:t>
      </w:r>
      <w:r>
        <w:t xml:space="preserve"> предложения о мероприятиях по устранению причин и условий, повлекших создание обстановки, при которой не удовлетворяются основные жизненные потребности ребенка, не обеспечивается надзор за его поведением и образом жизни, родители ведут аморальный образ жи</w:t>
      </w:r>
      <w:r>
        <w:t>зни, в связи с чем имеет место опасность для жизни или здоровья ребенка (далее - мероприятия);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в течение одного рабочего дня после проведения заседания совета профилактики - в государственный орган, государственную и иную организацию, предоставляющие социа</w:t>
      </w:r>
      <w:r>
        <w:t>льные услуги, иную помощь по устранению трудной жизненной ситуации, выписку из решения совета профилактики;</w:t>
      </w:r>
    </w:p>
    <w:p w:rsidR="00000000" w:rsidRDefault="00A81CD5">
      <w:pPr>
        <w:pStyle w:val="ConsPlusNormal"/>
        <w:spacing w:before="200"/>
        <w:ind w:firstLine="540"/>
        <w:jc w:val="both"/>
      </w:pPr>
      <w:bookmarkStart w:id="2" w:name="Par111"/>
      <w:bookmarkEnd w:id="2"/>
      <w:r>
        <w:t>организует индивидуальную профилактическую работу учреждения образования с несовершеннолетними, указанными в части первой статьи 5 Закон</w:t>
      </w:r>
      <w:r>
        <w:t>а Республики Беларусь "Об основах системы профилактики безнадзорности и правонарушений несовершеннолетних", за исключением несовершеннолетних, содержащихся в приемниках-распределителях для несовершеннолетних;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принимает меры по предупреждению безнадзорности</w:t>
      </w:r>
      <w:r>
        <w:t>, беспризорности, правонарушений несовершеннолетних;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осуществляет анализ причин и условий, способствующих безнадзорности и совершению правонарушений несовершеннолетними, обучающимися в учреждении образования, нарушению их прав и законных интересов;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координ</w:t>
      </w:r>
      <w:r>
        <w:t xml:space="preserve">ирует проводимую в учреждении образования работу по информированию </w:t>
      </w:r>
      <w:r>
        <w:lastRenderedPageBreak/>
        <w:t>несовершеннолетних, находящихся в социально опасном положении, в отношении которых проводится индивидуальная профилактическая работа, а также их родителей, опекунов (попечителей) о функцион</w:t>
      </w:r>
      <w:r>
        <w:t>ирующих в учреждении образования объединениях по интересам, а также об учреждениях дополнительного образования детей и молодежи города (района);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принимает участие в правовом просвещении несовершеннолетних, их родителей, опекунов (попечителей);</w:t>
      </w:r>
    </w:p>
    <w:p w:rsidR="00000000" w:rsidRDefault="00A81CD5">
      <w:pPr>
        <w:pStyle w:val="ConsPlusNormal"/>
        <w:spacing w:before="200"/>
        <w:ind w:firstLine="540"/>
        <w:jc w:val="both"/>
      </w:pPr>
      <w:bookmarkStart w:id="3" w:name="Par116"/>
      <w:bookmarkEnd w:id="3"/>
      <w:r>
        <w:t>осуществляет иные функции по профилактике безнадзорности и правонарушений несовершеннолетних, защите их прав, предусмотренных законодательством.</w:t>
      </w:r>
    </w:p>
    <w:p w:rsidR="00000000" w:rsidRDefault="00A81CD5">
      <w:pPr>
        <w:pStyle w:val="ConsPlusNormal"/>
        <w:jc w:val="both"/>
      </w:pPr>
      <w:r>
        <w:t>(часть первая п. 3 в ред. постановления Минобразования от 03.11.2021 N 238)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Совет профилактики, создаваемый в с</w:t>
      </w:r>
      <w:r>
        <w:t>пециальных лечебно-воспитательных учреждениях, специальных учебно-воспитательных учреждениях, выполняет функции, определенные в абзацах девятом - четырнадцатом части первой настоящего пункта.</w:t>
      </w:r>
    </w:p>
    <w:p w:rsidR="00000000" w:rsidRDefault="00A81CD5">
      <w:pPr>
        <w:pStyle w:val="ConsPlusNormal"/>
        <w:jc w:val="both"/>
      </w:pPr>
      <w:r>
        <w:t>(в ред. постановления Минобразования от 03.11.2021 N 238)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 xml:space="preserve">Совет </w:t>
      </w:r>
      <w:r>
        <w:t>профилактики, создаваемый в специальных лечебно-воспитательных учреждениях дополнительно при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</w:t>
      </w:r>
      <w:r>
        <w:t>еществ, употребление алкогольных, слабоалкогольных напитков или пива установлены в соответствии с законодательством, не реже одного раза в квартал рассматривает результаты реализации основной индивидуальной реабилитационной программы.</w:t>
      </w:r>
    </w:p>
    <w:p w:rsidR="00000000" w:rsidRDefault="00A81CD5">
      <w:pPr>
        <w:pStyle w:val="ConsPlusNormal"/>
        <w:jc w:val="both"/>
      </w:pPr>
      <w:r>
        <w:t>(в ред. постановления</w:t>
      </w:r>
      <w:r>
        <w:t xml:space="preserve"> Минобразования от 03.11.2021 N 238)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4. Совет профилактики в соответствии с возложенными на него задачами и функциями рассматривает: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материалы, поступившие в учреждение образования из органов, учреждений и иных организаций, осуществляющих профилактику безн</w:t>
      </w:r>
      <w:r>
        <w:t>адзорности и правонарушений несовершеннолетних;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обращения несовершеннолетних, их родителей, опекунов (попечителей) по вопросам защиты прав и законных интересов несовершеннолетних;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иные материалы по вопросам профилактики безнадзорности и правонарушений несо</w:t>
      </w:r>
      <w:r>
        <w:t>вершеннолетних.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5. Решение о создании совета профилактики оформляется приказом руководителя учреждения образования.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В состав совета профилактики входят председатель, являющийся по должности руководителем учреждения образования, заместитель председателя, се</w:t>
      </w:r>
      <w:r>
        <w:t>кретарь совета профилактики и иные члены совета профилактики из числа сотрудников органов, учреждений и иных организаций, осуществляющих профилактику безнадзорности и правонарушений несовершеннолетних, а также представителей общественных объединений с их с</w:t>
      </w:r>
      <w:r>
        <w:t>огласия.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Персональный состав и численность совета профилактики определяются на начало календарного года приказом руководителя учреждения образования. В течение года в состав совета профилактики в случае необходимости приказом руководителя учреждения образо</w:t>
      </w:r>
      <w:r>
        <w:t>вания вносятся изменения.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6. На заседание совета профилактики могут приглашаться представители государственных и общественных организаций, педагогические работники других учреждений образования и другие заинтересованные лица.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7. Непосредственное руководств</w:t>
      </w:r>
      <w:r>
        <w:t>о деятельностью совета профилактики осуществляет председатель совета профилактики, а в его отсутствие - заместитель председателя совета профилактики.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8. Председатель совета профилактики: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организует работу совета профилактики;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 xml:space="preserve">утверждает план работы совета </w:t>
      </w:r>
      <w:r>
        <w:t>профилактики;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lastRenderedPageBreak/>
        <w:t>утверждает повестку заседания совета профилактики;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осуществляет систематический контроль выполнения принятых решений, анализирует их выполнение.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9. Заместитель председателя совета профилактики: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анализирует эффективность организации воспитательной и профилактической работы в учреждении образования;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готовит материалы к заседанию совета профилактики;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проводит правовую пропаганду среди несовершеннолетних, педагогического коллектива и общественности;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планирует работу совета профилактики;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выполняет иные задачи, определяемые председателем совета профилактики.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10. Секретарь совета профилактики избирается из числа членов совета профилактики на первом заседании совета профилактики.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11. Секретарь совета проф</w:t>
      </w:r>
      <w:r>
        <w:t>илактики: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обеспечивает подготовку заседаний совета профилактики и организационно-техническое сопровождение его деятельности;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информирует членов совета профилактики и приглашенных лиц о времени и месте заседаний, повестке заседания совета профилактики не ме</w:t>
      </w:r>
      <w:r>
        <w:t>нее чем за 10 календарных дней до его проведения;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оформляет протокол заседания совета учреждения образования по профилактике безнадзорности и правонарушений несовершеннолетних (далее - протокол) по форме согласно приложению 1;</w:t>
      </w:r>
    </w:p>
    <w:p w:rsidR="00000000" w:rsidRDefault="00A81CD5">
      <w:pPr>
        <w:pStyle w:val="ConsPlusNormal"/>
        <w:jc w:val="both"/>
      </w:pPr>
      <w:r>
        <w:t>(в ред. постановления Минобра</w:t>
      </w:r>
      <w:r>
        <w:t>зования от 03.11.2021 N 238)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обеспечивает ознакомление всех членов совета профилактики с материалами заседания и протоколом.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12. Члены совета профилактики имеют право: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вносить на рассмотрение совета профилактики вопросы, связанные с совершенствованием рабо</w:t>
      </w:r>
      <w:r>
        <w:t>ты учреждения образования в сфере профилактики безнадзорности и правонарушений;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участвовать в обсуждении вопросов, рассматриваемых на совете профилактики, вносить предложения по ним.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13. Члены совета профилактики обязаны: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посещать заседания совета профилак</w:t>
      </w:r>
      <w:r>
        <w:t>тики, принимать активное участие в его работе и обеспечивать выполнение принятых решений;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обеспечивать своевременную подготовку материалов к очередному заседанию совета профилактики;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знакомиться с протоколом путем проставления соответствующих отметок (подп</w:t>
      </w:r>
      <w:r>
        <w:t>иси и даты ознакомления).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14. Деятельность совета профилактики осуществляется в соответствии с планом работы совета учреждения образования по профилактике безнадзорности и правонарушений несовершеннолетних по форме согласно приложению 2, который составляет</w:t>
      </w:r>
      <w:r>
        <w:t>ся на календарный год, рассматривается на заседании совета профилактики и утверждается председателем совета профилактики.</w:t>
      </w:r>
    </w:p>
    <w:p w:rsidR="00000000" w:rsidRDefault="00A81CD5">
      <w:pPr>
        <w:pStyle w:val="ConsPlusNormal"/>
        <w:jc w:val="both"/>
      </w:pPr>
      <w:r>
        <w:t>(в ред. постановления Минобразования от 03.11.2021 N 238)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15. Заседания совета профилактики проводятся по мере необходимости, но не ре</w:t>
      </w:r>
      <w:r>
        <w:t>же одного раза в месяц.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lastRenderedPageBreak/>
        <w:t>Заседания совета профилактики считаются правомочными, если в них принимает участие не менее двух третьих членов его состава.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 xml:space="preserve">Очередность рассмотрения вопросов на заседании совета профилактики определяется повесткой заседания совета </w:t>
      </w:r>
      <w:r>
        <w:t>профилактики, которая включает в себя: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основной вопрос, включенный в план работы совета профилактики;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рассмотрение материалов, поступивших в учреждение образования из органов, учреждений и иных организаций, осуществляющих профилактику безнадзорности и прав</w:t>
      </w:r>
      <w:r>
        <w:t xml:space="preserve">онарушений несовершеннолетних, а также докладных записок педагогических и иных работников учреждения образования, лиц, осуществляющих охрану помещений учреждения образования по вопросам профилактики и правонарушений, девиантного поведения обучающихся либо </w:t>
      </w:r>
      <w:r>
        <w:t>нарушения прав и законных интересов несовершеннолетних и иным вопросам;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рассмотрение акта обследования условий жизни и воспитания ребенка (детей) и информации по результатам социального расследования, результатов выполнения</w:t>
      </w:r>
      <w:r>
        <w:t xml:space="preserve"> мероприятий, индивидуальной профилактической работы в отношении несовершеннолетних, указанных в части первой статьи 5 Закона Республики Беларусь "Об основах системы профилактики безнадзорности и правонарушений несовершеннолетних", за исключением несоверше</w:t>
      </w:r>
      <w:r>
        <w:t>ннолетних, содержащихся в приемниках-распределителях для несовершеннолетних.</w:t>
      </w:r>
    </w:p>
    <w:p w:rsidR="00000000" w:rsidRDefault="00A81CD5">
      <w:pPr>
        <w:pStyle w:val="ConsPlusNormal"/>
        <w:jc w:val="both"/>
      </w:pPr>
      <w:r>
        <w:t>(в ред. постановления Минобразования от 03.11.2021 N 238)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16. По вопросам, обсуждаемым на заседаниях совета профилактики, выносятся решения с указанием сроков исполнения и лиц, от</w:t>
      </w:r>
      <w:r>
        <w:t>ветственных за исполнение.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Решения принимаются двумя третями голосов от состава совета. В случае равенства голосов считается принятым решение, за которое проголосовал председатель совета профилактики, а в его отсутствие - заместитель председателя совета пр</w:t>
      </w:r>
      <w:r>
        <w:t>офилактики.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17. Результаты заседания совета профилактики оформляются протоколом.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Протокол подписывается заместителем председателя совета профилактики и секретарем совета профилактики.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Протокол совета профилактики утверждается приказом руководителя учрежден</w:t>
      </w:r>
      <w:r>
        <w:t>ия образования и является обязательным для исполнения всеми педагогическими и иными работниками учреждения образования, обучающимися.</w:t>
      </w:r>
    </w:p>
    <w:p w:rsidR="00000000" w:rsidRDefault="00A81CD5">
      <w:pPr>
        <w:pStyle w:val="ConsPlusNormal"/>
        <w:spacing w:before="200"/>
        <w:ind w:firstLine="540"/>
        <w:jc w:val="both"/>
      </w:pPr>
      <w:r>
        <w:t>Выписка из протокола в трехдневный срок после принятия решения направляется родителям, опекунам (попечителям) несовершенно</w:t>
      </w:r>
      <w:r>
        <w:t>летних, в отношении которых принято соответствующее решение совета профилактики.</w:t>
      </w:r>
    </w:p>
    <w:p w:rsidR="00000000" w:rsidRDefault="00A81CD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81CD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81CD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Порядок обжалования административного решения определен разделом 3 Закона Республики Беларусь от 28.10.2008 N 433-З.</w:t>
            </w:r>
          </w:p>
        </w:tc>
      </w:tr>
    </w:tbl>
    <w:p w:rsidR="00000000" w:rsidRDefault="00A81CD5">
      <w:pPr>
        <w:pStyle w:val="ConsPlusNormal"/>
        <w:spacing w:before="260"/>
        <w:ind w:firstLine="540"/>
        <w:jc w:val="both"/>
      </w:pPr>
      <w:r>
        <w:t>18. Решение совета профилак</w:t>
      </w:r>
      <w:r>
        <w:t>тики может быть обжаловано в порядке, установленном законодательством.</w:t>
      </w:r>
    </w:p>
    <w:p w:rsidR="00000000" w:rsidRDefault="00A81CD5">
      <w:pPr>
        <w:pStyle w:val="ConsPlusNormal"/>
        <w:jc w:val="both"/>
      </w:pPr>
      <w:r>
        <w:t>(в ред. постановления Минобразования от 03.11.2021 N 238)</w:t>
      </w:r>
    </w:p>
    <w:p w:rsidR="00000000" w:rsidRDefault="00A81CD5">
      <w:pPr>
        <w:pStyle w:val="ConsPlusNormal"/>
      </w:pPr>
    </w:p>
    <w:p w:rsidR="00000000" w:rsidRDefault="00A81CD5">
      <w:pPr>
        <w:pStyle w:val="ConsPlusNormal"/>
      </w:pPr>
    </w:p>
    <w:p w:rsidR="00000000" w:rsidRDefault="00A81CD5">
      <w:pPr>
        <w:pStyle w:val="ConsPlusNormal"/>
      </w:pPr>
    </w:p>
    <w:p w:rsidR="00000000" w:rsidRDefault="00A81CD5">
      <w:pPr>
        <w:pStyle w:val="ConsPlusNormal"/>
      </w:pPr>
    </w:p>
    <w:p w:rsidR="00000000" w:rsidRDefault="00A81CD5">
      <w:pPr>
        <w:pStyle w:val="ConsPlusNormal"/>
      </w:pPr>
    </w:p>
    <w:p w:rsidR="00000000" w:rsidRDefault="00A81CD5">
      <w:pPr>
        <w:pStyle w:val="ConsPlusNormal"/>
        <w:jc w:val="right"/>
        <w:outlineLvl w:val="1"/>
      </w:pPr>
      <w:r>
        <w:t>Приложение 1</w:t>
      </w:r>
    </w:p>
    <w:p w:rsidR="00000000" w:rsidRDefault="00A81CD5">
      <w:pPr>
        <w:pStyle w:val="ConsPlusNormal"/>
        <w:jc w:val="right"/>
      </w:pPr>
      <w:r>
        <w:t>к Положению о совете учреждения</w:t>
      </w:r>
    </w:p>
    <w:p w:rsidR="00000000" w:rsidRDefault="00A81CD5">
      <w:pPr>
        <w:pStyle w:val="ConsPlusNormal"/>
        <w:jc w:val="right"/>
      </w:pPr>
      <w:r>
        <w:t>образования по профилактике</w:t>
      </w:r>
    </w:p>
    <w:p w:rsidR="00000000" w:rsidRDefault="00A81CD5">
      <w:pPr>
        <w:pStyle w:val="ConsPlusNormal"/>
        <w:jc w:val="right"/>
      </w:pPr>
      <w:r>
        <w:t>безнадзорности и правонарушений</w:t>
      </w:r>
    </w:p>
    <w:p w:rsidR="00000000" w:rsidRDefault="00A81CD5">
      <w:pPr>
        <w:pStyle w:val="ConsPlusNormal"/>
        <w:jc w:val="right"/>
      </w:pPr>
      <w:r>
        <w:t>несовершеннолетних</w:t>
      </w:r>
    </w:p>
    <w:p w:rsidR="00000000" w:rsidRDefault="00A81CD5">
      <w:pPr>
        <w:pStyle w:val="ConsPlusNormal"/>
        <w:jc w:val="center"/>
      </w:pPr>
      <w:r>
        <w:lastRenderedPageBreak/>
        <w:t>(в ред. постановления Минобразования от 03.11.2021 N 238)</w:t>
      </w:r>
    </w:p>
    <w:p w:rsidR="00000000" w:rsidRDefault="00A81CD5">
      <w:pPr>
        <w:pStyle w:val="ConsPlusNormal"/>
      </w:pPr>
    </w:p>
    <w:p w:rsidR="00000000" w:rsidRDefault="00A81CD5">
      <w:pPr>
        <w:pStyle w:val="ConsPlusNormal"/>
        <w:jc w:val="right"/>
      </w:pPr>
      <w:bookmarkStart w:id="4" w:name="Par187"/>
      <w:bookmarkEnd w:id="4"/>
      <w:r>
        <w:t>Форма</w:t>
      </w:r>
    </w:p>
    <w:p w:rsidR="00000000" w:rsidRDefault="00A81CD5">
      <w:pPr>
        <w:pStyle w:val="ConsPlusNormal"/>
      </w:pPr>
    </w:p>
    <w:p w:rsidR="00000000" w:rsidRDefault="00A81CD5">
      <w:pPr>
        <w:pStyle w:val="ConsPlusNonformat"/>
        <w:jc w:val="both"/>
      </w:pPr>
      <w:r>
        <w:t xml:space="preserve">                                         УТВЕРЖДЕНО</w:t>
      </w:r>
    </w:p>
    <w:p w:rsidR="00000000" w:rsidRDefault="00A81CD5">
      <w:pPr>
        <w:pStyle w:val="ConsPlusNonformat"/>
        <w:jc w:val="both"/>
      </w:pPr>
      <w:r>
        <w:t xml:space="preserve">                                         Приказ ___________________________</w:t>
      </w:r>
    </w:p>
    <w:p w:rsidR="00000000" w:rsidRDefault="00A81CD5">
      <w:pPr>
        <w:pStyle w:val="ConsPlusNonformat"/>
        <w:jc w:val="both"/>
      </w:pPr>
      <w:r>
        <w:t xml:space="preserve">                               </w:t>
      </w:r>
      <w:r>
        <w:t xml:space="preserve">                  (должность руководителя)</w:t>
      </w:r>
    </w:p>
    <w:p w:rsidR="00000000" w:rsidRDefault="00A81CD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A81CD5">
      <w:pPr>
        <w:pStyle w:val="ConsPlusNonformat"/>
        <w:jc w:val="both"/>
      </w:pPr>
      <w:r>
        <w:t xml:space="preserve">                                               (учреждение образования)</w:t>
      </w:r>
    </w:p>
    <w:p w:rsidR="00000000" w:rsidRDefault="00A81CD5">
      <w:pPr>
        <w:pStyle w:val="ConsPlusNonformat"/>
        <w:jc w:val="both"/>
      </w:pPr>
      <w:r>
        <w:t xml:space="preserve">                                         ______________ 20__ г. N</w:t>
      </w:r>
      <w:r>
        <w:t xml:space="preserve"> _________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Протокол</w:t>
      </w:r>
    </w:p>
    <w:p w:rsidR="00000000" w:rsidRDefault="00A81CD5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от _________ 20__ г. N ____</w:t>
      </w:r>
    </w:p>
    <w:p w:rsidR="00000000" w:rsidRDefault="00A81CD5">
      <w:pPr>
        <w:pStyle w:val="ConsPlusNonformat"/>
        <w:jc w:val="both"/>
      </w:pPr>
      <w:r>
        <w:rPr>
          <w:b/>
          <w:bCs/>
        </w:rPr>
        <w:t>заседания совета учреждения образования ____ по профилактике безнадзорности</w:t>
      </w:r>
    </w:p>
    <w:p w:rsidR="00000000" w:rsidRDefault="00A81CD5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и правонарушений несовершеннолетних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>Место проведения: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>Присутствовали:</w:t>
      </w:r>
    </w:p>
    <w:p w:rsidR="00000000" w:rsidRDefault="00A81CD5">
      <w:pPr>
        <w:pStyle w:val="ConsPlusNonformat"/>
        <w:jc w:val="both"/>
      </w:pPr>
      <w:r>
        <w:t>(фамилия, инициалы, должность служащего) председатель совета профилактики</w:t>
      </w:r>
    </w:p>
    <w:p w:rsidR="00000000" w:rsidRDefault="00A81CD5">
      <w:pPr>
        <w:pStyle w:val="ConsPlusNonformat"/>
        <w:jc w:val="both"/>
      </w:pPr>
      <w:r>
        <w:t>(фамилия, инициалы, должность служащего)  заместитель  председателя  совета</w:t>
      </w:r>
    </w:p>
    <w:p w:rsidR="00000000" w:rsidRDefault="00A81CD5">
      <w:pPr>
        <w:pStyle w:val="ConsPlusNonformat"/>
        <w:jc w:val="both"/>
      </w:pPr>
      <w:r>
        <w:t>профилактики</w:t>
      </w:r>
    </w:p>
    <w:p w:rsidR="00000000" w:rsidRDefault="00A81CD5">
      <w:pPr>
        <w:pStyle w:val="ConsPlusNonformat"/>
        <w:jc w:val="both"/>
      </w:pPr>
      <w:r>
        <w:t>(фамилия, инициалы, должность служащего) секретарь совета профилактики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>Члены совета профилактики:</w:t>
      </w:r>
    </w:p>
    <w:p w:rsidR="00000000" w:rsidRDefault="00A81CD5">
      <w:pPr>
        <w:pStyle w:val="ConsPlusNonformat"/>
        <w:jc w:val="both"/>
      </w:pPr>
      <w:r>
        <w:t>(фамилии, инициалы, должности служащих)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>Приглашенные:</w:t>
      </w:r>
    </w:p>
    <w:p w:rsidR="00000000" w:rsidRDefault="00A81CD5">
      <w:pPr>
        <w:pStyle w:val="ConsPlusNonformat"/>
        <w:jc w:val="both"/>
      </w:pPr>
      <w:r>
        <w:t>(фамилии, инициалы, должности служащих)</w:t>
      </w:r>
    </w:p>
    <w:p w:rsidR="00000000" w:rsidRDefault="00A81CD5">
      <w:pPr>
        <w:pStyle w:val="ConsPlusNonformat"/>
        <w:jc w:val="both"/>
      </w:pPr>
      <w:r>
        <w:t>(фамилия, собственное имя, отчество (если таковое имеется)</w:t>
      </w:r>
    </w:p>
    <w:p w:rsidR="00000000" w:rsidRDefault="00A81CD5">
      <w:pPr>
        <w:pStyle w:val="ConsPlusNonformat"/>
        <w:jc w:val="both"/>
      </w:pPr>
      <w:r>
        <w:t>несовершеннолетнего)</w:t>
      </w:r>
    </w:p>
    <w:p w:rsidR="00000000" w:rsidRDefault="00A81CD5">
      <w:pPr>
        <w:pStyle w:val="ConsPlusNonformat"/>
        <w:jc w:val="both"/>
      </w:pPr>
      <w:r>
        <w:t>(фамилия,  собственное  имя,  отчество  (если  таковое</w:t>
      </w:r>
      <w:r>
        <w:t xml:space="preserve">  имеется) родителей,</w:t>
      </w:r>
    </w:p>
    <w:p w:rsidR="00000000" w:rsidRDefault="00A81CD5">
      <w:pPr>
        <w:pStyle w:val="ConsPlusNonformat"/>
        <w:jc w:val="both"/>
      </w:pPr>
      <w:r>
        <w:t>опекунов или попечителей несовершеннолетнего)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>ПОВЕСТКА ЗАСЕДАНИЯ СОВЕТА ПРОФИЛАКТИКИ:</w:t>
      </w:r>
    </w:p>
    <w:p w:rsidR="00000000" w:rsidRDefault="00A81CD5">
      <w:pPr>
        <w:pStyle w:val="ConsPlusNonformat"/>
        <w:jc w:val="both"/>
      </w:pPr>
      <w:r>
        <w:t>1. Основной вопрос ________________________________________________________</w:t>
      </w:r>
    </w:p>
    <w:p w:rsidR="00000000" w:rsidRDefault="00A81CD5">
      <w:pPr>
        <w:pStyle w:val="ConsPlusNonformat"/>
        <w:jc w:val="both"/>
      </w:pPr>
      <w:r>
        <w:t>СЛУШАЛИ: ______________________________________________________________</w:t>
      </w:r>
      <w:r>
        <w:t>____</w:t>
      </w:r>
    </w:p>
    <w:p w:rsidR="00000000" w:rsidRDefault="00A81CD5">
      <w:pPr>
        <w:pStyle w:val="ConsPlusNonformat"/>
        <w:jc w:val="both"/>
      </w:pPr>
      <w:r>
        <w:t xml:space="preserve">                (фамилия, инициалы докладчика, тезисы выступления)</w:t>
      </w:r>
    </w:p>
    <w:p w:rsidR="00000000" w:rsidRDefault="00A81CD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81CD5">
      <w:pPr>
        <w:pStyle w:val="ConsPlusNonformat"/>
        <w:jc w:val="both"/>
      </w:pPr>
      <w:r>
        <w:t>РЕШИЛИ:</w:t>
      </w:r>
    </w:p>
    <w:p w:rsidR="00000000" w:rsidRDefault="00A81CD5">
      <w:pPr>
        <w:pStyle w:val="ConsPlusNonformat"/>
        <w:jc w:val="both"/>
      </w:pPr>
      <w:r>
        <w:t>2. Рассмотрение   материалов,   поступивших  в  учреждение  образования  из</w:t>
      </w:r>
    </w:p>
    <w:p w:rsidR="00000000" w:rsidRDefault="00A81CD5">
      <w:pPr>
        <w:pStyle w:val="ConsPlusNonformat"/>
        <w:jc w:val="both"/>
      </w:pPr>
      <w:r>
        <w:t xml:space="preserve">органов,   учреждений   </w:t>
      </w:r>
      <w:r>
        <w:t>и  иных  организаций,  осуществляющих  профилактику</w:t>
      </w:r>
    </w:p>
    <w:p w:rsidR="00000000" w:rsidRDefault="00A81CD5">
      <w:pPr>
        <w:pStyle w:val="ConsPlusNonformat"/>
        <w:jc w:val="both"/>
      </w:pPr>
      <w:r>
        <w:t>безнадзорности  и  правонарушений  несовершеннолетних,  а  также  докладных</w:t>
      </w:r>
    </w:p>
    <w:p w:rsidR="00000000" w:rsidRDefault="00A81CD5">
      <w:pPr>
        <w:pStyle w:val="ConsPlusNonformat"/>
        <w:jc w:val="both"/>
      </w:pPr>
      <w:r>
        <w:t>записок  педагогических  и  иных  работников  учреждения  образования, лиц,</w:t>
      </w:r>
    </w:p>
    <w:p w:rsidR="00000000" w:rsidRDefault="00A81CD5">
      <w:pPr>
        <w:pStyle w:val="ConsPlusNonformat"/>
        <w:jc w:val="both"/>
      </w:pPr>
      <w:r>
        <w:t>осуществляющих   охрану   помещений   учреждения  об</w:t>
      </w:r>
      <w:r>
        <w:t>разования  по  вопросам</w:t>
      </w:r>
    </w:p>
    <w:p w:rsidR="00000000" w:rsidRDefault="00A81CD5">
      <w:pPr>
        <w:pStyle w:val="ConsPlusNonformat"/>
        <w:jc w:val="both"/>
      </w:pPr>
      <w:r>
        <w:t>профилактики  и  правонарушений,  девиантного  поведения  обучающихся  либо</w:t>
      </w:r>
    </w:p>
    <w:p w:rsidR="00000000" w:rsidRDefault="00A81CD5">
      <w:pPr>
        <w:pStyle w:val="ConsPlusNonformat"/>
        <w:jc w:val="both"/>
      </w:pPr>
      <w:r>
        <w:t>нарушения прав и законных интересов несовершеннолетних и иным вопросам.</w:t>
      </w:r>
    </w:p>
    <w:p w:rsidR="00000000" w:rsidRDefault="00A81CD5">
      <w:pPr>
        <w:pStyle w:val="ConsPlusNonformat"/>
        <w:jc w:val="both"/>
      </w:pPr>
      <w:r>
        <w:t>СЛУШАЛИ: __________________________________________________________________</w:t>
      </w:r>
    </w:p>
    <w:p w:rsidR="00000000" w:rsidRDefault="00A81CD5">
      <w:pPr>
        <w:pStyle w:val="ConsPlusNonformat"/>
        <w:jc w:val="both"/>
      </w:pPr>
      <w:r>
        <w:t xml:space="preserve">        </w:t>
      </w:r>
      <w:r>
        <w:t xml:space="preserve">        (фамилия, инициалы докладчика, тезисы выступления)</w:t>
      </w:r>
    </w:p>
    <w:p w:rsidR="00000000" w:rsidRDefault="00A81CD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81CD5">
      <w:pPr>
        <w:pStyle w:val="ConsPlusNonformat"/>
        <w:jc w:val="both"/>
      </w:pPr>
      <w:r>
        <w:t>РЕШИЛИ:</w:t>
      </w:r>
    </w:p>
    <w:p w:rsidR="00000000" w:rsidRDefault="00A81CD5">
      <w:pPr>
        <w:pStyle w:val="ConsPlusNonformat"/>
        <w:jc w:val="both"/>
      </w:pPr>
      <w:r>
        <w:t>3.  Рассмотрение  акта  обследования  условий  жизни  и  воспитания ребенка</w:t>
      </w:r>
    </w:p>
    <w:p w:rsidR="00000000" w:rsidRDefault="00A81CD5">
      <w:pPr>
        <w:pStyle w:val="ConsPlusNonformat"/>
        <w:jc w:val="both"/>
      </w:pPr>
      <w:r>
        <w:t>(детей)  и информации по результатам социального расследования, результатов</w:t>
      </w:r>
    </w:p>
    <w:p w:rsidR="00000000" w:rsidRDefault="00A81CD5">
      <w:pPr>
        <w:pStyle w:val="ConsPlusNonformat"/>
        <w:jc w:val="both"/>
      </w:pPr>
      <w:r>
        <w:t>выполнения  мероприятий, индивидуальной профилактической работы в отношении</w:t>
      </w:r>
    </w:p>
    <w:p w:rsidR="00000000" w:rsidRDefault="00A81CD5">
      <w:pPr>
        <w:pStyle w:val="ConsPlusNonformat"/>
        <w:jc w:val="both"/>
      </w:pPr>
      <w:r>
        <w:t>несовершеннолетних,  указанных  в  части  первой статьи 5 Закона Республики</w:t>
      </w:r>
    </w:p>
    <w:p w:rsidR="00000000" w:rsidRDefault="00A81CD5">
      <w:pPr>
        <w:pStyle w:val="ConsPlusNonformat"/>
        <w:jc w:val="both"/>
      </w:pPr>
      <w:r>
        <w:t>Беларусь  "Об  основах систе</w:t>
      </w:r>
      <w:r>
        <w:t>мы профилактики безнадзорности и правонарушений</w:t>
      </w:r>
    </w:p>
    <w:p w:rsidR="00000000" w:rsidRDefault="00A81CD5">
      <w:pPr>
        <w:pStyle w:val="ConsPlusNonformat"/>
        <w:jc w:val="both"/>
      </w:pPr>
      <w:r>
        <w:t>несовершеннолетних",  за  исключением  несовершеннолетних,  содержащихся  в</w:t>
      </w:r>
    </w:p>
    <w:p w:rsidR="00000000" w:rsidRDefault="00A81CD5">
      <w:pPr>
        <w:pStyle w:val="ConsPlusNonformat"/>
        <w:jc w:val="both"/>
      </w:pPr>
      <w:r>
        <w:t>приемниках-распределителях для несовершеннолетних.</w:t>
      </w:r>
    </w:p>
    <w:p w:rsidR="00000000" w:rsidRDefault="00A81CD5">
      <w:pPr>
        <w:pStyle w:val="ConsPlusNonformat"/>
        <w:jc w:val="both"/>
      </w:pPr>
      <w:r>
        <w:t>СЛУШАЛИ: _________________________________________________________________</w:t>
      </w:r>
    </w:p>
    <w:p w:rsidR="00000000" w:rsidRDefault="00A81CD5">
      <w:pPr>
        <w:pStyle w:val="ConsPlusNonformat"/>
        <w:jc w:val="both"/>
      </w:pPr>
      <w:r>
        <w:t xml:space="preserve">      </w:t>
      </w:r>
      <w:r>
        <w:t xml:space="preserve">         (фамилия, инициалы докладчика, тезисы выступления)</w:t>
      </w:r>
    </w:p>
    <w:p w:rsidR="00000000" w:rsidRDefault="00A81CD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81CD5">
      <w:pPr>
        <w:pStyle w:val="ConsPlusNonformat"/>
        <w:jc w:val="both"/>
      </w:pPr>
      <w:r>
        <w:lastRenderedPageBreak/>
        <w:t>РЕШИЛИ:</w:t>
      </w:r>
    </w:p>
    <w:p w:rsidR="00000000" w:rsidRDefault="00A81CD5">
      <w:pPr>
        <w:pStyle w:val="ConsPlusNonformat"/>
        <w:jc w:val="both"/>
      </w:pPr>
      <w:r>
        <w:t>4. Контроль  за  выполнением поручений, содержащихся в настоящем протоколе,</w:t>
      </w:r>
    </w:p>
    <w:p w:rsidR="00000000" w:rsidRDefault="00A81CD5">
      <w:pPr>
        <w:pStyle w:val="ConsPlusNonformat"/>
        <w:jc w:val="both"/>
      </w:pPr>
      <w:r>
        <w:t>возложить на _______________________</w:t>
      </w:r>
      <w:r>
        <w:t>_______________________________________</w:t>
      </w:r>
    </w:p>
    <w:p w:rsidR="00000000" w:rsidRDefault="00A81CD5">
      <w:pPr>
        <w:pStyle w:val="ConsPlusNonformat"/>
        <w:jc w:val="both"/>
      </w:pPr>
      <w:r>
        <w:t xml:space="preserve">                        (фамилия, собственное имя, отчество</w:t>
      </w:r>
    </w:p>
    <w:p w:rsidR="00000000" w:rsidRDefault="00A81CD5">
      <w:pPr>
        <w:pStyle w:val="ConsPlusNonformat"/>
        <w:jc w:val="both"/>
      </w:pPr>
      <w:r>
        <w:t xml:space="preserve">                     (если таковое имеется), должность служащего)</w:t>
      </w:r>
    </w:p>
    <w:p w:rsidR="00000000" w:rsidRDefault="00A81CD5">
      <w:pPr>
        <w:pStyle w:val="ConsPlusNonformat"/>
        <w:jc w:val="both"/>
      </w:pPr>
      <w:r>
        <w:t>Ответственным  исполнителям информацию о выполнении поручений представить к</w:t>
      </w:r>
    </w:p>
    <w:p w:rsidR="00000000" w:rsidRDefault="00A81CD5">
      <w:pPr>
        <w:pStyle w:val="ConsPlusNonformat"/>
        <w:jc w:val="both"/>
      </w:pPr>
      <w:r>
        <w:t>очередному зас</w:t>
      </w:r>
      <w:r>
        <w:t>еданию совета профилактики.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>Заместитель председателя</w:t>
      </w:r>
    </w:p>
    <w:p w:rsidR="00000000" w:rsidRDefault="00A81CD5">
      <w:pPr>
        <w:pStyle w:val="ConsPlusNonformat"/>
        <w:jc w:val="both"/>
      </w:pPr>
      <w:r>
        <w:t>совета профилактики</w:t>
      </w:r>
    </w:p>
    <w:p w:rsidR="00000000" w:rsidRDefault="00A81CD5">
      <w:pPr>
        <w:pStyle w:val="ConsPlusNonformat"/>
        <w:jc w:val="both"/>
      </w:pPr>
      <w:r>
        <w:t>______________________     _________________     __________________________</w:t>
      </w:r>
    </w:p>
    <w:p w:rsidR="00000000" w:rsidRDefault="00A81CD5">
      <w:pPr>
        <w:pStyle w:val="ConsPlusNonformat"/>
        <w:jc w:val="both"/>
      </w:pPr>
      <w:r>
        <w:t xml:space="preserve">    (дата)                      (подпись)            (инициалы, фамилия)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>Секретарь</w:t>
      </w:r>
    </w:p>
    <w:p w:rsidR="00000000" w:rsidRDefault="00A81CD5">
      <w:pPr>
        <w:pStyle w:val="ConsPlusNonformat"/>
        <w:jc w:val="both"/>
      </w:pPr>
      <w:r>
        <w:t>совета профилактики</w:t>
      </w:r>
    </w:p>
    <w:p w:rsidR="00000000" w:rsidRDefault="00A81CD5">
      <w:pPr>
        <w:pStyle w:val="ConsPlusNonformat"/>
        <w:jc w:val="both"/>
      </w:pPr>
      <w:r>
        <w:t>__</w:t>
      </w:r>
      <w:r>
        <w:t>____________________     _________________     __________________________</w:t>
      </w:r>
    </w:p>
    <w:p w:rsidR="00000000" w:rsidRDefault="00A81CD5">
      <w:pPr>
        <w:pStyle w:val="ConsPlusNonformat"/>
        <w:jc w:val="both"/>
      </w:pPr>
      <w:r>
        <w:t xml:space="preserve">    (дата)                      (подпись)            (инициалы, фамилия)</w:t>
      </w:r>
    </w:p>
    <w:p w:rsidR="00000000" w:rsidRDefault="00A81CD5">
      <w:pPr>
        <w:pStyle w:val="ConsPlusNormal"/>
      </w:pPr>
    </w:p>
    <w:p w:rsidR="00000000" w:rsidRDefault="00A81CD5">
      <w:pPr>
        <w:pStyle w:val="ConsPlusNormal"/>
      </w:pPr>
    </w:p>
    <w:p w:rsidR="00000000" w:rsidRDefault="00A81CD5">
      <w:pPr>
        <w:pStyle w:val="ConsPlusNormal"/>
      </w:pPr>
    </w:p>
    <w:p w:rsidR="00000000" w:rsidRDefault="00A81CD5">
      <w:pPr>
        <w:pStyle w:val="ConsPlusNormal"/>
      </w:pPr>
    </w:p>
    <w:p w:rsidR="00000000" w:rsidRDefault="00A81CD5">
      <w:pPr>
        <w:pStyle w:val="ConsPlusNormal"/>
      </w:pPr>
    </w:p>
    <w:p w:rsidR="00000000" w:rsidRDefault="00A81CD5">
      <w:pPr>
        <w:pStyle w:val="ConsPlusNormal"/>
        <w:jc w:val="right"/>
        <w:outlineLvl w:val="1"/>
      </w:pPr>
      <w:r>
        <w:t>Приложение 2</w:t>
      </w:r>
    </w:p>
    <w:p w:rsidR="00000000" w:rsidRDefault="00A81CD5">
      <w:pPr>
        <w:pStyle w:val="ConsPlusNormal"/>
        <w:jc w:val="right"/>
      </w:pPr>
      <w:r>
        <w:t>к Положению о совете учреждения</w:t>
      </w:r>
    </w:p>
    <w:p w:rsidR="00000000" w:rsidRDefault="00A81CD5">
      <w:pPr>
        <w:pStyle w:val="ConsPlusNormal"/>
        <w:jc w:val="right"/>
      </w:pPr>
      <w:r>
        <w:t>образования по профилактике</w:t>
      </w:r>
    </w:p>
    <w:p w:rsidR="00000000" w:rsidRDefault="00A81CD5">
      <w:pPr>
        <w:pStyle w:val="ConsPlusNormal"/>
        <w:jc w:val="right"/>
      </w:pPr>
      <w:r>
        <w:t>безнадзорности и правонарушений</w:t>
      </w:r>
    </w:p>
    <w:p w:rsidR="00000000" w:rsidRDefault="00A81CD5">
      <w:pPr>
        <w:pStyle w:val="ConsPlusNormal"/>
        <w:jc w:val="right"/>
      </w:pPr>
      <w:r>
        <w:t>несовершеннолетних</w:t>
      </w:r>
    </w:p>
    <w:p w:rsidR="00000000" w:rsidRDefault="00A81CD5">
      <w:pPr>
        <w:pStyle w:val="ConsPlusNormal"/>
        <w:jc w:val="center"/>
      </w:pPr>
      <w:r>
        <w:t>(в ред. постановления Минобразования от 03.11.2021 N 238)</w:t>
      </w:r>
    </w:p>
    <w:p w:rsidR="00000000" w:rsidRDefault="00A81CD5">
      <w:pPr>
        <w:pStyle w:val="ConsPlusNormal"/>
      </w:pPr>
    </w:p>
    <w:p w:rsidR="00000000" w:rsidRDefault="00A81CD5">
      <w:pPr>
        <w:pStyle w:val="ConsPlusNormal"/>
        <w:jc w:val="right"/>
      </w:pPr>
      <w:bookmarkStart w:id="5" w:name="Par275"/>
      <w:bookmarkEnd w:id="5"/>
      <w:r>
        <w:t>Форма</w:t>
      </w:r>
    </w:p>
    <w:p w:rsidR="00000000" w:rsidRDefault="00A81CD5">
      <w:pPr>
        <w:pStyle w:val="ConsPlusNormal"/>
      </w:pPr>
    </w:p>
    <w:p w:rsidR="00000000" w:rsidRDefault="00A81CD5">
      <w:pPr>
        <w:pStyle w:val="ConsPlusNonformat"/>
        <w:jc w:val="both"/>
      </w:pPr>
      <w:r>
        <w:t xml:space="preserve">                                          УТВЕРЖДАЮ</w:t>
      </w:r>
    </w:p>
    <w:p w:rsidR="00000000" w:rsidRDefault="00A81CD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00000" w:rsidRDefault="00A81CD5">
      <w:pPr>
        <w:pStyle w:val="ConsPlusNonformat"/>
        <w:jc w:val="both"/>
      </w:pPr>
      <w:r>
        <w:t xml:space="preserve">                              </w:t>
      </w:r>
      <w:r>
        <w:t xml:space="preserve">                   (должность служащего)</w:t>
      </w:r>
    </w:p>
    <w:p w:rsidR="00000000" w:rsidRDefault="00A81CD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00000" w:rsidRDefault="00A81CD5">
      <w:pPr>
        <w:pStyle w:val="ConsPlusNonformat"/>
        <w:jc w:val="both"/>
      </w:pPr>
      <w:r>
        <w:t xml:space="preserve">                                                 (инициалы, фамилия)</w:t>
      </w:r>
    </w:p>
    <w:p w:rsidR="00000000" w:rsidRDefault="00A81CD5">
      <w:pPr>
        <w:pStyle w:val="ConsPlusNonformat"/>
        <w:jc w:val="both"/>
      </w:pPr>
      <w:r>
        <w:t xml:space="preserve">                                          ______________     _________</w:t>
      </w:r>
      <w:r>
        <w:t>_____</w:t>
      </w:r>
    </w:p>
    <w:p w:rsidR="00000000" w:rsidRDefault="00A81CD5">
      <w:pPr>
        <w:pStyle w:val="ConsPlusNonformat"/>
        <w:jc w:val="both"/>
      </w:pPr>
      <w:r>
        <w:t xml:space="preserve">                                             (подпись)            (дата)</w:t>
      </w:r>
    </w:p>
    <w:p w:rsidR="00000000" w:rsidRDefault="00A81CD5">
      <w:pPr>
        <w:pStyle w:val="ConsPlusNonformat"/>
        <w:jc w:val="both"/>
      </w:pPr>
    </w:p>
    <w:p w:rsidR="00000000" w:rsidRDefault="00A81CD5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ПЛАН РАБОТЫ</w:t>
      </w:r>
    </w:p>
    <w:p w:rsidR="00000000" w:rsidRDefault="00A81CD5">
      <w:pPr>
        <w:pStyle w:val="ConsPlusNonformat"/>
        <w:jc w:val="both"/>
      </w:pPr>
      <w:r>
        <w:t xml:space="preserve">      </w:t>
      </w:r>
      <w:r>
        <w:rPr>
          <w:b/>
          <w:bCs/>
        </w:rPr>
        <w:t>совета учреждения образования по профилактике безнадзорности и</w:t>
      </w:r>
    </w:p>
    <w:p w:rsidR="00000000" w:rsidRDefault="00A81CD5">
      <w:pPr>
        <w:pStyle w:val="ConsPlusNonformat"/>
        <w:jc w:val="both"/>
      </w:pPr>
      <w:r>
        <w:t xml:space="preserve">                     </w:t>
      </w:r>
      <w:r>
        <w:rPr>
          <w:b/>
          <w:bCs/>
        </w:rPr>
        <w:t>правонарушений несовершеннолетних</w:t>
      </w:r>
    </w:p>
    <w:p w:rsidR="00000000" w:rsidRDefault="00A81CD5">
      <w:pPr>
        <w:pStyle w:val="ConsPlusNonformat"/>
        <w:jc w:val="both"/>
      </w:pPr>
      <w:r>
        <w:t xml:space="preserve">        </w:t>
      </w:r>
      <w:r>
        <w:t xml:space="preserve">                      </w:t>
      </w:r>
      <w:r>
        <w:rPr>
          <w:b/>
          <w:bCs/>
        </w:rPr>
        <w:t>на _______ год</w:t>
      </w:r>
    </w:p>
    <w:p w:rsidR="00000000" w:rsidRDefault="00A81CD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3231"/>
        <w:gridCol w:w="2381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1CD5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1CD5">
            <w:pPr>
              <w:pStyle w:val="ConsPlusNormal"/>
              <w:jc w:val="center"/>
            </w:pPr>
            <w:r>
              <w:t>Рассматриваемый вопрос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1CD5">
            <w:pPr>
              <w:pStyle w:val="ConsPlusNormal"/>
              <w:jc w:val="center"/>
            </w:pPr>
            <w:r>
              <w:t>Дата проведения заседания совета учреждения образования по профилактике безнадзорности и правонарушений несовершеннолетних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1CD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C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C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C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CD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81CD5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81CD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81CD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81CD5">
            <w:pPr>
              <w:pStyle w:val="ConsPlusNormal"/>
            </w:pPr>
          </w:p>
        </w:tc>
      </w:tr>
    </w:tbl>
    <w:p w:rsidR="00000000" w:rsidRDefault="00A81CD5">
      <w:pPr>
        <w:pStyle w:val="ConsPlusNormal"/>
      </w:pPr>
    </w:p>
    <w:p w:rsidR="00000000" w:rsidRDefault="00A81CD5">
      <w:pPr>
        <w:pStyle w:val="ConsPlusNonformat"/>
        <w:jc w:val="both"/>
      </w:pPr>
      <w:r>
        <w:t>Заместитель председателя</w:t>
      </w:r>
    </w:p>
    <w:p w:rsidR="00000000" w:rsidRDefault="00A81CD5">
      <w:pPr>
        <w:pStyle w:val="ConsPlusNonformat"/>
        <w:jc w:val="both"/>
      </w:pPr>
      <w:r>
        <w:t>совета профилактики</w:t>
      </w:r>
    </w:p>
    <w:p w:rsidR="00000000" w:rsidRDefault="00A81CD5">
      <w:pPr>
        <w:pStyle w:val="ConsPlusNonformat"/>
        <w:jc w:val="both"/>
      </w:pPr>
      <w:r>
        <w:t>______________________     _________________     __________________________</w:t>
      </w:r>
    </w:p>
    <w:p w:rsidR="00000000" w:rsidRDefault="00A81CD5">
      <w:pPr>
        <w:pStyle w:val="ConsPlusNonformat"/>
        <w:jc w:val="both"/>
      </w:pPr>
      <w:r>
        <w:t xml:space="preserve">    (дата)                      (подпись)            (инициалы, фамилия)</w:t>
      </w:r>
    </w:p>
    <w:p w:rsidR="00000000" w:rsidRDefault="00A81CD5">
      <w:pPr>
        <w:pStyle w:val="ConsPlusNormal"/>
      </w:pPr>
    </w:p>
    <w:p w:rsidR="00000000" w:rsidRDefault="00A81CD5">
      <w:pPr>
        <w:pStyle w:val="ConsPlusNormal"/>
      </w:pPr>
    </w:p>
    <w:p w:rsidR="00000000" w:rsidRDefault="00A81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1CD5">
      <w:pPr>
        <w:pStyle w:val="ConsPlusNormal"/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5"/>
    <w:rsid w:val="00A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437B54-275A-4832-8AE1-36874313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3292</Words>
  <Characters>18768</Characters>
  <Application>Microsoft Office Word</Application>
  <DocSecurity>2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2022-06-09T13:25:00Z</dcterms:created>
  <dcterms:modified xsi:type="dcterms:W3CDTF">2022-06-09T13:25:00Z</dcterms:modified>
</cp:coreProperties>
</file>